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86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095036" w:rsidTr="00095036">
        <w:trPr>
          <w:trHeight w:val="993"/>
        </w:trPr>
        <w:tc>
          <w:tcPr>
            <w:tcW w:w="3686" w:type="dxa"/>
          </w:tcPr>
          <w:p w:rsidR="00095036" w:rsidRDefault="00095036" w:rsidP="000950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095036" w:rsidRDefault="00095036" w:rsidP="0009503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095036" w:rsidRDefault="00095036" w:rsidP="0009503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95036" w:rsidRDefault="00095036" w:rsidP="00095036">
            <w:pPr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D485999" wp14:editId="3BA23C7E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036" w:rsidRPr="00A113CB" w:rsidRDefault="00095036" w:rsidP="00095036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95036" w:rsidRDefault="00095036" w:rsidP="000950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95036" w:rsidRDefault="00095036" w:rsidP="000950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95036" w:rsidRDefault="00095036" w:rsidP="000950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95036" w:rsidRDefault="00095036" w:rsidP="0009503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095036">
      <w:pPr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72A02" w:rsidRPr="00472A02" w:rsidRDefault="00472A02" w:rsidP="00472A02">
      <w:pPr>
        <w:jc w:val="center"/>
      </w:pPr>
      <w:r w:rsidRPr="00472A02">
        <w:t xml:space="preserve">от </w:t>
      </w:r>
      <w:r w:rsidRPr="00472A02">
        <w:rPr>
          <w:i/>
          <w:u w:val="single"/>
        </w:rPr>
        <w:t>31.10.2017  № 227</w:t>
      </w:r>
      <w:r>
        <w:rPr>
          <w:i/>
          <w:u w:val="single"/>
        </w:rPr>
        <w:t>9</w:t>
      </w:r>
      <w:bookmarkStart w:id="0" w:name="_GoBack"/>
      <w:bookmarkEnd w:id="0"/>
      <w:r w:rsidRPr="00472A02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095036" w:rsidRDefault="00095036" w:rsidP="00A52EA5"/>
    <w:p w:rsidR="00A65F32" w:rsidRDefault="00A65F32" w:rsidP="00095036">
      <w:pPr>
        <w:jc w:val="center"/>
        <w:rPr>
          <w:b/>
          <w:szCs w:val="28"/>
        </w:rPr>
      </w:pPr>
      <w:r w:rsidRPr="00711B06"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</w:t>
      </w:r>
      <w:r>
        <w:rPr>
          <w:b/>
          <w:szCs w:val="28"/>
        </w:rPr>
        <w:t>1002055:</w:t>
      </w:r>
      <w:r w:rsidR="005C5233">
        <w:rPr>
          <w:b/>
          <w:szCs w:val="28"/>
        </w:rPr>
        <w:t>60</w:t>
      </w:r>
      <w:r w:rsidRPr="00711B06">
        <w:rPr>
          <w:b/>
          <w:szCs w:val="28"/>
        </w:rPr>
        <w:t xml:space="preserve"> по ул. </w:t>
      </w:r>
      <w:r>
        <w:rPr>
          <w:b/>
          <w:szCs w:val="28"/>
        </w:rPr>
        <w:t>Верещагина, 1</w:t>
      </w:r>
      <w:r w:rsidR="005C5233">
        <w:rPr>
          <w:b/>
          <w:szCs w:val="28"/>
        </w:rPr>
        <w:t>80</w:t>
      </w:r>
      <w:r w:rsidR="00095036">
        <w:rPr>
          <w:b/>
          <w:szCs w:val="28"/>
        </w:rPr>
        <w:t xml:space="preserve"> </w:t>
      </w:r>
      <w:r>
        <w:rPr>
          <w:b/>
          <w:szCs w:val="28"/>
        </w:rPr>
        <w:t xml:space="preserve">ст. Ханской </w:t>
      </w:r>
      <w:r w:rsidRPr="00711B06">
        <w:rPr>
          <w:b/>
          <w:szCs w:val="28"/>
        </w:rPr>
        <w:t>и на</w:t>
      </w:r>
    </w:p>
    <w:p w:rsidR="00A65F32" w:rsidRPr="00711B06" w:rsidRDefault="00A65F32" w:rsidP="00095036">
      <w:pPr>
        <w:jc w:val="center"/>
        <w:rPr>
          <w:b/>
          <w:szCs w:val="28"/>
        </w:rPr>
      </w:pPr>
      <w:r w:rsidRPr="00711B06">
        <w:rPr>
          <w:b/>
          <w:szCs w:val="28"/>
        </w:rPr>
        <w:t>отклонение от предельных параметров разрешенного</w:t>
      </w:r>
    </w:p>
    <w:p w:rsidR="00A65F32" w:rsidRDefault="00A65F32" w:rsidP="00095036">
      <w:pPr>
        <w:jc w:val="center"/>
        <w:rPr>
          <w:color w:val="000000"/>
          <w:szCs w:val="28"/>
        </w:rPr>
      </w:pPr>
      <w:r w:rsidRPr="00711B06">
        <w:rPr>
          <w:b/>
          <w:szCs w:val="28"/>
        </w:rPr>
        <w:t>строительства объекта капитального строительства</w:t>
      </w:r>
    </w:p>
    <w:p w:rsidR="00A65F32" w:rsidRDefault="00A65F32" w:rsidP="00A65F32">
      <w:pPr>
        <w:ind w:firstLine="720"/>
        <w:jc w:val="both"/>
        <w:rPr>
          <w:color w:val="000000"/>
          <w:szCs w:val="28"/>
        </w:rPr>
      </w:pPr>
    </w:p>
    <w:p w:rsidR="00A65F32" w:rsidRDefault="00A65F32" w:rsidP="00A65F32">
      <w:pPr>
        <w:ind w:firstLine="720"/>
        <w:jc w:val="both"/>
        <w:rPr>
          <w:color w:val="000000"/>
          <w:szCs w:val="28"/>
        </w:rPr>
      </w:pPr>
    </w:p>
    <w:p w:rsidR="00095036" w:rsidRDefault="00095036" w:rsidP="00A65F32">
      <w:pPr>
        <w:ind w:firstLine="720"/>
        <w:jc w:val="both"/>
        <w:rPr>
          <w:color w:val="000000"/>
          <w:szCs w:val="28"/>
        </w:rPr>
      </w:pPr>
    </w:p>
    <w:p w:rsidR="005C5233" w:rsidRDefault="005C5233" w:rsidP="005C5233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Гражданин Галаян Арарат Абелович обратился </w:t>
      </w:r>
      <w:r>
        <w:rPr>
          <w:bCs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</w:t>
      </w:r>
      <w:r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01:08:1002055:60 по ул. Верещагина, 180 ст. Ханской на расстоянии 1 м от границы земельного участка по ул. Верещагина, 182 ст. Ханской и по красной линии ул. Верещагина ст. Ханской.</w:t>
      </w:r>
    </w:p>
    <w:p w:rsidR="005C5233" w:rsidRDefault="005C5233" w:rsidP="005C5233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095036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>№</w:t>
      </w:r>
      <w:r w:rsidR="000950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377-рс, земельный участок с кадастровым номером </w:t>
      </w:r>
      <w:r>
        <w:rPr>
          <w:szCs w:val="28"/>
        </w:rPr>
        <w:t xml:space="preserve">01:08:1002055:60 </w:t>
      </w:r>
      <w:r>
        <w:rPr>
          <w:color w:val="000000"/>
          <w:szCs w:val="28"/>
        </w:rPr>
        <w:t>находится в зоне застройки индивидуальными жилыми домами с содержанием домашнего скота и птицы (Ж-1Б). Разрешенный вид использования</w:t>
      </w:r>
      <w:r w:rsidR="00AE1F5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земельного участка в соответствии с классификатором видов разрешенного использования «[4.4] – Магазины» является условно разрешенным видом использования зоны Ж-1Б.</w:t>
      </w:r>
    </w:p>
    <w:p w:rsidR="001C6AA6" w:rsidRPr="001C6AA6" w:rsidRDefault="00095036" w:rsidP="001C6AA6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BABC0" wp14:editId="28C8BB72">
            <wp:simplePos x="0" y="0"/>
            <wp:positionH relativeFrom="margin">
              <wp:posOffset>4567555</wp:posOffset>
            </wp:positionH>
            <wp:positionV relativeFrom="bottomMargin">
              <wp:align>top</wp:align>
            </wp:positionV>
            <wp:extent cx="1252855" cy="388214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33">
        <w:rPr>
          <w:bCs/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="005C5233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01:08:1002055:60 по ул. Верещагина, 180 </w:t>
      </w:r>
      <w:r w:rsidR="005C5233">
        <w:rPr>
          <w:szCs w:val="28"/>
        </w:rPr>
        <w:lastRenderedPageBreak/>
        <w:t>ст. Ханской и на отклонение от предельных параметров разрешенного строительства объекта капитального строительства</w:t>
      </w:r>
      <w:r w:rsidR="005C5233">
        <w:rPr>
          <w:bCs/>
          <w:color w:val="000000"/>
          <w:szCs w:val="28"/>
        </w:rPr>
        <w:t xml:space="preserve">» </w:t>
      </w:r>
      <w:r w:rsidR="001C6AA6" w:rsidRPr="001C6AA6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17.10.2017 №№ 576-577).</w:t>
      </w:r>
    </w:p>
    <w:p w:rsidR="001C6AA6" w:rsidRDefault="001C6AA6" w:rsidP="001C6AA6">
      <w:pPr>
        <w:ind w:firstLine="720"/>
        <w:jc w:val="both"/>
        <w:rPr>
          <w:bCs/>
          <w:color w:val="000000"/>
          <w:szCs w:val="28"/>
        </w:rPr>
      </w:pPr>
      <w:r w:rsidRPr="001C6AA6">
        <w:rPr>
          <w:bCs/>
          <w:color w:val="000000"/>
          <w:szCs w:val="28"/>
        </w:rPr>
        <w:t>В соответствии со статьями 39 и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24.08.2017 № 52:</w:t>
      </w:r>
    </w:p>
    <w:p w:rsidR="005C5233" w:rsidRDefault="005C5233" w:rsidP="001C6AA6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 xml:space="preserve">Галаян А.А. 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01:08:1002055:60 по ул. Верещагина, 180 ст. Ханской на расстоянии 1 м от границы земельного участка по ул. Верещагина, 182 ст. Ханской и по красной линии ул. Верещагина ст. Ханской.</w:t>
      </w:r>
    </w:p>
    <w:p w:rsidR="005C5233" w:rsidRDefault="005C5233" w:rsidP="005C5233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C5233" w:rsidRDefault="005C5233" w:rsidP="005C5233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0950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A52EA5" w:rsidRDefault="005C5233" w:rsidP="005C523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0950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>
        <w:rPr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01:08:1002055:60 по ул. Верещагина, 180 ст. Ханской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Cs w:val="28"/>
        </w:rPr>
        <w:t>» вступает в силу со дня его опубликования.</w:t>
      </w:r>
    </w:p>
    <w:p w:rsidR="00A65F32" w:rsidRDefault="00A65F32" w:rsidP="00A65F32">
      <w:pPr>
        <w:rPr>
          <w:color w:val="000000"/>
          <w:szCs w:val="28"/>
        </w:rPr>
      </w:pPr>
    </w:p>
    <w:p w:rsidR="00A65F32" w:rsidRDefault="00A65F32" w:rsidP="00A65F32">
      <w:pPr>
        <w:rPr>
          <w:color w:val="000000"/>
          <w:szCs w:val="28"/>
        </w:rPr>
      </w:pPr>
    </w:p>
    <w:p w:rsidR="00A65F32" w:rsidRDefault="00A65F32" w:rsidP="00A65F32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</w:t>
      </w:r>
      <w:r w:rsidR="00095036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44" w:rsidRDefault="00A23B44" w:rsidP="00381097">
      <w:r>
        <w:separator/>
      </w:r>
    </w:p>
  </w:endnote>
  <w:endnote w:type="continuationSeparator" w:id="0">
    <w:p w:rsidR="00A23B44" w:rsidRDefault="00A23B4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44" w:rsidRDefault="00A23B44" w:rsidP="00381097">
      <w:r>
        <w:separator/>
      </w:r>
    </w:p>
  </w:footnote>
  <w:footnote w:type="continuationSeparator" w:id="0">
    <w:p w:rsidR="00A23B44" w:rsidRDefault="00A23B4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2A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66952"/>
    <w:rsid w:val="00095036"/>
    <w:rsid w:val="000D4644"/>
    <w:rsid w:val="00181763"/>
    <w:rsid w:val="001C6AA6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72A02"/>
    <w:rsid w:val="004F69BB"/>
    <w:rsid w:val="00507CA1"/>
    <w:rsid w:val="005245C0"/>
    <w:rsid w:val="0056426A"/>
    <w:rsid w:val="005719A2"/>
    <w:rsid w:val="00574971"/>
    <w:rsid w:val="005C5233"/>
    <w:rsid w:val="006B7B42"/>
    <w:rsid w:val="006E2706"/>
    <w:rsid w:val="00831047"/>
    <w:rsid w:val="008C743B"/>
    <w:rsid w:val="008D7D63"/>
    <w:rsid w:val="00A113CB"/>
    <w:rsid w:val="00A23B44"/>
    <w:rsid w:val="00A52EA5"/>
    <w:rsid w:val="00A5466D"/>
    <w:rsid w:val="00A65F32"/>
    <w:rsid w:val="00A71D16"/>
    <w:rsid w:val="00AE1F5F"/>
    <w:rsid w:val="00AF78D5"/>
    <w:rsid w:val="00B92C87"/>
    <w:rsid w:val="00C817C4"/>
    <w:rsid w:val="00D11DDB"/>
    <w:rsid w:val="00D138ED"/>
    <w:rsid w:val="00D328FE"/>
    <w:rsid w:val="00D56C41"/>
    <w:rsid w:val="00D8749F"/>
    <w:rsid w:val="00E230AD"/>
    <w:rsid w:val="00E34EB0"/>
    <w:rsid w:val="00E5229D"/>
    <w:rsid w:val="00E73BD5"/>
    <w:rsid w:val="00E80113"/>
    <w:rsid w:val="00ED33A0"/>
    <w:rsid w:val="00EF32F7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13</cp:revision>
  <cp:lastPrinted>2017-10-30T07:58:00Z</cp:lastPrinted>
  <dcterms:created xsi:type="dcterms:W3CDTF">2017-08-21T13:08:00Z</dcterms:created>
  <dcterms:modified xsi:type="dcterms:W3CDTF">2017-10-31T11:56:00Z</dcterms:modified>
</cp:coreProperties>
</file>