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DC" w:rsidRDefault="00C467FA" w:rsidP="00061F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74EB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261D2">
        <w:rPr>
          <w:rFonts w:ascii="Times New Roman" w:hAnsi="Times New Roman" w:cs="Times New Roman"/>
          <w:sz w:val="28"/>
          <w:szCs w:val="28"/>
        </w:rPr>
        <w:t>53</w:t>
      </w:r>
    </w:p>
    <w:p w:rsidR="00061FDC" w:rsidRPr="00B84C7D" w:rsidRDefault="00061FDC" w:rsidP="00061F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61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61FDC" w:rsidRPr="00B84C7D" w:rsidRDefault="00061FDC" w:rsidP="00061F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</w:t>
      </w:r>
      <w:bookmarkStart w:id="0" w:name="_GoBack"/>
      <w:bookmarkEnd w:id="0"/>
      <w:r w:rsidRPr="00B84C7D">
        <w:rPr>
          <w:rFonts w:ascii="Times New Roman" w:eastAsia="Calibri" w:hAnsi="Times New Roman" w:cs="Times New Roman"/>
          <w:sz w:val="28"/>
          <w:szCs w:val="28"/>
        </w:rPr>
        <w:t>униципального образования «Город Майкоп» на земельных участках,</w:t>
      </w:r>
    </w:p>
    <w:p w:rsidR="00061FDC" w:rsidRPr="00B84C7D" w:rsidRDefault="00061FDC" w:rsidP="00061F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61FDC" w:rsidRPr="00B84C7D" w:rsidRDefault="00061FDC" w:rsidP="00061F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C467FA" w:rsidRDefault="00C467FA" w:rsidP="00C46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5DF" w:rsidRPr="004B0C2C" w:rsidRDefault="00A745DF" w:rsidP="00C46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67FA" w:rsidRPr="004B0C2C" w:rsidRDefault="004B0C2C" w:rsidP="004B0C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="00F42E74">
        <w:rPr>
          <w:rFonts w:ascii="Times New Roman" w:hAnsi="Times New Roman" w:cs="Times New Roman"/>
          <w:sz w:val="28"/>
          <w:szCs w:val="28"/>
        </w:rPr>
        <w:t xml:space="preserve"> </w:t>
      </w:r>
      <w:r w:rsidRPr="004B0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8D3" w:rsidRPr="008A18D3" w:rsidRDefault="00023783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642.3pt;margin-top:25.5pt;width:88pt;height:75.85pt;z-index:251769856">
            <v:textbox>
              <w:txbxContent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467FA">
                    <w:rPr>
                      <w:rFonts w:ascii="Times New Roman" w:hAnsi="Times New Roman" w:cs="Times New Roman"/>
                    </w:rPr>
                    <w:t xml:space="preserve">л. </w:t>
                  </w:r>
                  <w:proofErr w:type="spellStart"/>
                  <w:r w:rsidRPr="00C467FA">
                    <w:rPr>
                      <w:rFonts w:ascii="Times New Roman" w:hAnsi="Times New Roman" w:cs="Times New Roman"/>
                    </w:rPr>
                    <w:t>Краснооктябрьская</w:t>
                  </w:r>
                  <w:proofErr w:type="spellEnd"/>
                  <w:r w:rsidRPr="00C467FA">
                    <w:rPr>
                      <w:rFonts w:ascii="Times New Roman" w:hAnsi="Times New Roman" w:cs="Times New Roman"/>
                    </w:rPr>
                    <w:t>, 45</w:t>
                  </w:r>
                </w:p>
                <w:p w:rsidR="00C467FA" w:rsidRDefault="00C467FA">
                  <w:r w:rsidRPr="00C467FA">
                    <w:rPr>
                      <w:rFonts w:ascii="Times New Roman" w:hAnsi="Times New Roman" w:cs="Times New Roman"/>
                    </w:rPr>
                    <w:t>Управление</w:t>
                  </w:r>
                  <w:r>
                    <w:t xml:space="preserve"> архитектуры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left:0;text-align:left;margin-left:430.5pt;margin-top:53.1pt;width:104.55pt;height:43.45pt;z-index:251768832">
            <v:textbox>
              <w:txbxContent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467FA">
                    <w:rPr>
                      <w:rFonts w:ascii="Times New Roman" w:hAnsi="Times New Roman" w:cs="Times New Roman"/>
                    </w:rPr>
                    <w:t>л. Краснооктябрьская,41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left:0;text-align:left;margin-left:541.05pt;margin-top:74.25pt;width:51pt;height:22.3pt;z-index:25177395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65554" w:rsidRPr="00023783" w:rsidRDefault="00C65554" w:rsidP="00C6555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23783">
                    <w:rPr>
                      <w:rFonts w:ascii="Times New Roman" w:hAnsi="Times New Roman" w:cs="Times New Roman"/>
                      <w:color w:val="000000" w:themeColor="text1"/>
                    </w:rPr>
                    <w:t>№2</w:t>
                  </w:r>
                  <w:r w:rsidR="00023783" w:rsidRPr="00023783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Pr="00023783">
                    <w:rPr>
                      <w:rFonts w:ascii="Times New Roman" w:hAnsi="Times New Roman" w:cs="Times New Roman"/>
                      <w:color w:val="000000" w:themeColor="text1"/>
                    </w:rP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626.05pt;margin-top:109.65pt;width:48.45pt;height:22.3pt;z-index:2517719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467FA" w:rsidRPr="00DE3C1F" w:rsidRDefault="00C467FA" w:rsidP="00C467FA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DE3C1F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DE3C1F" w:rsidRPr="00DE3C1F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A261D2">
                    <w:rPr>
                      <w:rFonts w:ascii="Times New Roman" w:hAnsi="Times New Roman" w:cs="Times New Roman"/>
                      <w:color w:val="000000" w:themeColor="text1"/>
                    </w:rPr>
                    <w:t>04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4" style="position:absolute;left:0;text-align:left;margin-left:472.05pt;margin-top:108.55pt;width:51pt;height:22.3pt;z-index:2517667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467FA" w:rsidRPr="00DE3C1F" w:rsidRDefault="00C467FA" w:rsidP="00C467FA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DE3C1F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DE3C1F" w:rsidRPr="00DE3C1F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A261D2">
                    <w:rPr>
                      <w:rFonts w:ascii="Times New Roman" w:hAnsi="Times New Roman" w:cs="Times New Roman"/>
                      <w:color w:val="000000" w:themeColor="text1"/>
                    </w:rPr>
                    <w:t>03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0" o:spid="_x0000_s1040" type="#_x0000_t202" style="position:absolute;left:0;text-align:left;margin-left:297.3pt;margin-top:104.45pt;width:133.2pt;height:44.4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B85D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06.8pt;width:133.2pt;height:44.4pt;z-index:251735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.7pt;margin-top:254.25pt;width:39.4pt;height:138.2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C467FA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B85DA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Крестьянская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497.7pt;margin-top:259.1pt;width:202.8pt;height:79.15pt;z-index:25176576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</w:t>
                  </w:r>
                  <w:r w:rsidRPr="00C467FA">
                    <w:rPr>
                      <w:rFonts w:ascii="Times New Roman" w:hAnsi="Times New Roman" w:cs="Times New Roman"/>
                    </w:rPr>
                    <w:t>ТЦ «Столица»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0" style="position:absolute;left:0;text-align:left;margin-left:128.1pt;margin-top:338.25pt;width:102.6pt;height:48.5pt;z-index:25177292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</w:pPr>
                  <w:r>
                    <w:t xml:space="preserve">  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</w:pPr>
                  <w:r>
                    <w:rPr>
                      <w:rFonts w:ascii="Times New Roman" w:hAnsi="Times New Roman" w:cs="Times New Roman"/>
                    </w:rPr>
                    <w:t xml:space="preserve">      ТЦ «Магнит»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395.6pt;margin-top:300.45pt;width:0;height:110.4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left:0;text-align:left;margin-left:333.6pt;margin-top:300.45pt;width:0;height:110.4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28.1pt;margin-top:60.05pt;width:102.6pt;height:48.5pt;z-index:25176473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</w:pPr>
                  <w:r>
                    <w:t xml:space="preserve">  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</w:pPr>
                  <w:r>
                    <w:t xml:space="preserve">           </w:t>
                  </w:r>
                  <w:r w:rsidRPr="00C467FA">
                    <w:rPr>
                      <w:rFonts w:ascii="Times New Roman" w:hAnsi="Times New Roman" w:cs="Times New Roman"/>
                    </w:rPr>
                    <w:t>Оптика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575.1pt;margin-top:148.85pt;width:136.15pt;height:0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581.7pt;margin-top:211.4pt;width:129.55pt;height:0;flip:x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9.7pt;margin-top:211.4pt;width:189pt;height:0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59.7pt;margin-top:148.85pt;width:189pt;height:0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C467FA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B85DA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061FDC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3783"/>
    <w:rsid w:val="00024872"/>
    <w:rsid w:val="00057800"/>
    <w:rsid w:val="00061FDC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10FF"/>
    <w:rsid w:val="001D4757"/>
    <w:rsid w:val="001E560B"/>
    <w:rsid w:val="001F13BD"/>
    <w:rsid w:val="001F5F2E"/>
    <w:rsid w:val="002006E1"/>
    <w:rsid w:val="00207C24"/>
    <w:rsid w:val="00214B1E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21B3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0C2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0AC3"/>
    <w:rsid w:val="0061213D"/>
    <w:rsid w:val="00632DDC"/>
    <w:rsid w:val="00651B18"/>
    <w:rsid w:val="00655794"/>
    <w:rsid w:val="00674EB4"/>
    <w:rsid w:val="006862A9"/>
    <w:rsid w:val="006B5FDF"/>
    <w:rsid w:val="006C248A"/>
    <w:rsid w:val="006E0076"/>
    <w:rsid w:val="006F25A4"/>
    <w:rsid w:val="006F7A93"/>
    <w:rsid w:val="0070624E"/>
    <w:rsid w:val="007064BC"/>
    <w:rsid w:val="00720FF1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6EF0"/>
    <w:rsid w:val="00924E88"/>
    <w:rsid w:val="009306A0"/>
    <w:rsid w:val="00955702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10541"/>
    <w:rsid w:val="00A261D2"/>
    <w:rsid w:val="00A263D3"/>
    <w:rsid w:val="00A402D6"/>
    <w:rsid w:val="00A61675"/>
    <w:rsid w:val="00A63113"/>
    <w:rsid w:val="00A745DF"/>
    <w:rsid w:val="00A76641"/>
    <w:rsid w:val="00A84EAF"/>
    <w:rsid w:val="00A934C4"/>
    <w:rsid w:val="00A9700E"/>
    <w:rsid w:val="00AA2DD7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85DA8"/>
    <w:rsid w:val="00B97EF9"/>
    <w:rsid w:val="00BC73D5"/>
    <w:rsid w:val="00BE6572"/>
    <w:rsid w:val="00BF2DA8"/>
    <w:rsid w:val="00C10B29"/>
    <w:rsid w:val="00C1722F"/>
    <w:rsid w:val="00C37CD7"/>
    <w:rsid w:val="00C42B09"/>
    <w:rsid w:val="00C467FA"/>
    <w:rsid w:val="00C62BEB"/>
    <w:rsid w:val="00C65554"/>
    <w:rsid w:val="00C66B33"/>
    <w:rsid w:val="00C84E5B"/>
    <w:rsid w:val="00C8595D"/>
    <w:rsid w:val="00CC5D93"/>
    <w:rsid w:val="00CE1660"/>
    <w:rsid w:val="00CF1E4D"/>
    <w:rsid w:val="00D014BD"/>
    <w:rsid w:val="00D11870"/>
    <w:rsid w:val="00D3193C"/>
    <w:rsid w:val="00D36BAB"/>
    <w:rsid w:val="00D538A8"/>
    <w:rsid w:val="00D5611E"/>
    <w:rsid w:val="00D641D2"/>
    <w:rsid w:val="00D7214E"/>
    <w:rsid w:val="00D76ED0"/>
    <w:rsid w:val="00DB010B"/>
    <w:rsid w:val="00DB5D48"/>
    <w:rsid w:val="00DB6703"/>
    <w:rsid w:val="00DB6B0B"/>
    <w:rsid w:val="00DD709A"/>
    <w:rsid w:val="00DD7DDB"/>
    <w:rsid w:val="00DE3C1F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2E74"/>
    <w:rsid w:val="00F43546"/>
    <w:rsid w:val="00F517F2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54"/>
        <o:r id="V:Rule2" type="connector" idref="#_x0000_s1058"/>
        <o:r id="V:Rule3" type="connector" idref="#_x0000_s1055"/>
        <o:r id="V:Rule4" type="connector" idref="#_x0000_s1061"/>
        <o:r id="V:Rule5" type="connector" idref="#_x0000_s1059"/>
        <o:r id="V:Rule6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CD32-438D-46F7-A473-DC8EB1A2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38</cp:revision>
  <cp:lastPrinted>2012-06-04T07:15:00Z</cp:lastPrinted>
  <dcterms:created xsi:type="dcterms:W3CDTF">2012-06-06T07:43:00Z</dcterms:created>
  <dcterms:modified xsi:type="dcterms:W3CDTF">2018-06-06T06:54:00Z</dcterms:modified>
</cp:coreProperties>
</file>